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2388" w14:textId="77777777" w:rsidR="0009419F" w:rsidRPr="00051423" w:rsidRDefault="0009419F" w:rsidP="00051423">
      <w:pPr>
        <w:spacing w:line="480" w:lineRule="auto"/>
        <w:jc w:val="center"/>
        <w:rPr>
          <w:rFonts w:ascii="Times New Roman" w:hAnsi="Times New Roman" w:cs="Times New Roman"/>
          <w:sz w:val="44"/>
          <w:szCs w:val="44"/>
        </w:rPr>
      </w:pPr>
      <w:r w:rsidRPr="00051423">
        <w:rPr>
          <w:rFonts w:ascii="Times New Roman" w:hAnsi="Times New Roman" w:cs="Times New Roman"/>
          <w:sz w:val="44"/>
          <w:szCs w:val="44"/>
        </w:rPr>
        <w:t>“Lego Bones, the Building Blocks of Life”</w:t>
      </w:r>
    </w:p>
    <w:p w14:paraId="6CC90187" w14:textId="500BE3A7" w:rsidR="00051423" w:rsidRDefault="0009419F" w:rsidP="00051423">
      <w:pPr>
        <w:spacing w:line="480" w:lineRule="auto"/>
        <w:jc w:val="center"/>
        <w:rPr>
          <w:rFonts w:ascii="Times New Roman" w:hAnsi="Times New Roman" w:cs="Times New Roman"/>
          <w:sz w:val="44"/>
          <w:szCs w:val="44"/>
        </w:rPr>
      </w:pPr>
      <w:r w:rsidRPr="00051423">
        <w:rPr>
          <w:rFonts w:ascii="Times New Roman" w:hAnsi="Times New Roman" w:cs="Times New Roman"/>
          <w:sz w:val="44"/>
          <w:szCs w:val="44"/>
        </w:rPr>
        <w:t>734</w:t>
      </w:r>
      <w:r w:rsidR="00051423" w:rsidRPr="00051423">
        <w:rPr>
          <w:rFonts w:ascii="Times New Roman" w:hAnsi="Times New Roman" w:cs="Times New Roman"/>
          <w:sz w:val="44"/>
          <w:szCs w:val="44"/>
        </w:rPr>
        <w:t xml:space="preserve"> words</w:t>
      </w:r>
    </w:p>
    <w:p w14:paraId="73295D33" w14:textId="77777777" w:rsidR="00051423" w:rsidRDefault="00051423">
      <w:pPr>
        <w:rPr>
          <w:rFonts w:ascii="Times New Roman" w:hAnsi="Times New Roman" w:cs="Times New Roman"/>
          <w:sz w:val="44"/>
          <w:szCs w:val="44"/>
        </w:rPr>
      </w:pPr>
      <w:r>
        <w:rPr>
          <w:rFonts w:ascii="Times New Roman" w:hAnsi="Times New Roman" w:cs="Times New Roman"/>
          <w:sz w:val="44"/>
          <w:szCs w:val="44"/>
        </w:rPr>
        <w:br w:type="page"/>
      </w:r>
    </w:p>
    <w:p w14:paraId="6AE4F758"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lastRenderedPageBreak/>
        <w:tab/>
        <w:t>This is the morning. The morning Carter will hit the jump, the jump that has been haunting him for the last three months. He wakes up in the same bedroom, same house, but today is different, today is new and exciting. Carter jumps up and gets ready. It is a two-hour trek up to the jump site and he wants to be there with plenty of time to hit it a few times. </w:t>
      </w:r>
    </w:p>
    <w:p w14:paraId="6CF1DF41"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About 45 minutes later Carter and his dad are ready to go. They put their climbing skins on their skis, helmets in their backpacks, and snacks in their pockets. Carter checks with his dad that in the worst-case scenario he has his phone. He does. Off they go up the hill. </w:t>
      </w:r>
    </w:p>
    <w:p w14:paraId="160EBD39"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Eventually they reach the summit. Carter and his dad go pack out the jump and build up the lip to maximize height when they hit it. Jump time! He hits the jump and his dad is watching. Carter landed a massive 360. It felt awesome, he felt like he was flying. </w:t>
      </w:r>
    </w:p>
    <w:p w14:paraId="4E7DE9E1"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“Woah!!” Carter yells. “How much air did I get?”</w:t>
      </w:r>
    </w:p>
    <w:p w14:paraId="4F824317"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“You got like 7 feet! That was epic!” His dad replies. </w:t>
      </w:r>
    </w:p>
    <w:p w14:paraId="5354A7D7"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Carter and his dad decide to do it again after a small snack break. Then they hike back up in their boots and Carter goes to hit the jump again, but with more speed and more confidence. He hits the jump. He does a 540 which he was not going for and crashes hard. He sees a bright flash of light and gets knocked out.</w:t>
      </w:r>
    </w:p>
    <w:p w14:paraId="71B7BED1"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His dad races over to him. “Carter, are you ok?!” No reply. “CARTER!!”</w:t>
      </w:r>
    </w:p>
    <w:p w14:paraId="31203E5B"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About a minute later, Carter moves to get up. “I’m ok.”</w:t>
      </w:r>
    </w:p>
    <w:p w14:paraId="3D04E839"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“Carter, you scared me!” His father yells</w:t>
      </w:r>
    </w:p>
    <w:p w14:paraId="004DB145"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“Sorry” Carter replies </w:t>
      </w:r>
    </w:p>
    <w:p w14:paraId="3F966062"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“How are you feeling?”</w:t>
      </w:r>
    </w:p>
    <w:p w14:paraId="06FC71EA"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lastRenderedPageBreak/>
        <w:tab/>
        <w:t>“I’m fine except my arm hurts.”</w:t>
      </w:r>
    </w:p>
    <w:p w14:paraId="1DAAC57F"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His dad pulls back Carter’s sleeve to reveal a large bump on his arm. This is not good.</w:t>
      </w:r>
    </w:p>
    <w:p w14:paraId="3B676869"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“Do you think that you can make it down back to the car?” His dad asks.</w:t>
      </w:r>
    </w:p>
    <w:p w14:paraId="091D64BB"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 xml:space="preserve">“If I go </w:t>
      </w:r>
      <w:proofErr w:type="gramStart"/>
      <w:r w:rsidRPr="0009419F">
        <w:rPr>
          <w:rFonts w:ascii="Times New Roman" w:hAnsi="Times New Roman" w:cs="Times New Roman"/>
        </w:rPr>
        <w:t>slow</w:t>
      </w:r>
      <w:proofErr w:type="gramEnd"/>
      <w:r w:rsidRPr="0009419F">
        <w:rPr>
          <w:rFonts w:ascii="Times New Roman" w:hAnsi="Times New Roman" w:cs="Times New Roman"/>
        </w:rPr>
        <w:t xml:space="preserve"> I think I can.” He replies.</w:t>
      </w:r>
    </w:p>
    <w:p w14:paraId="47AE1294"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They grab their things and slowly head down to their car. Once they make it back, they decide to drop their things off at their house and tell Carter's mom what happened, and then the three of them go to the hospital.</w:t>
      </w:r>
    </w:p>
    <w:p w14:paraId="7C0B9DE4"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At the hospital Carter gets an x-ray. Yup, just like him and his dad thought broken. Fractured wrist is what the doctor told him. It wasn’t that bad though. They said he could go home in a couple of hours, but for now, he had to chill while they patch him up. </w:t>
      </w:r>
    </w:p>
    <w:p w14:paraId="64B523C5"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This is when he remembers the flash of light. Then he thinks about Legos and how he wished he could just build himself a fixed wrist bone. Suddenly all of the pain in his arm went away. </w:t>
      </w:r>
    </w:p>
    <w:p w14:paraId="142A24CB"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He calls for a doctor and asks for another x-ray because he thinks his arm is fixed. Miraculously his arm is healed. He is bewildered and asks if he can try this on anyone else. The doctor is confused and asks him to explain. Carter does and the doctor grudgingly agrees. They take him to another patient, a little older than him named Everett who is suffering from a broken spine. Carter talks with Everett for a while and finds out how he broke his back. He had a snowboarding accident and was about to go to the Junior Olympics. Currently his dreams are on hold.</w:t>
      </w:r>
    </w:p>
    <w:p w14:paraId="2FD24CA0"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lastRenderedPageBreak/>
        <w:tab/>
        <w:t xml:space="preserve">Carter tries to imagine the kid's broken spine being made out of Legos. He envisions the bones reconstructed out of </w:t>
      </w:r>
      <w:proofErr w:type="gramStart"/>
      <w:r w:rsidRPr="0009419F">
        <w:rPr>
          <w:rFonts w:ascii="Times New Roman" w:hAnsi="Times New Roman" w:cs="Times New Roman"/>
        </w:rPr>
        <w:t>mini Lego</w:t>
      </w:r>
      <w:proofErr w:type="gramEnd"/>
      <w:r w:rsidRPr="0009419F">
        <w:rPr>
          <w:rFonts w:ascii="Times New Roman" w:hAnsi="Times New Roman" w:cs="Times New Roman"/>
        </w:rPr>
        <w:t xml:space="preserve"> pieces. Suddenly Everett sits up straight and looks directly at Carter. </w:t>
      </w:r>
    </w:p>
    <w:p w14:paraId="31D2578A"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“Oh my gosh!” Everett yells as he jumps up. “How did you do that?”</w:t>
      </w:r>
    </w:p>
    <w:p w14:paraId="6D75128F"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“All I did was imagine you back being fixed and built a fixed bone out of Legos.”</w:t>
      </w:r>
    </w:p>
    <w:p w14:paraId="3F55F874"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They call for a doctor and another x-ray for Everett's back. Fixed. This time it is the doctors who ask him to try to fix someone else’s broken bone. Of course he agrees. Throughout the rest of his day, Carter goes around and fixes people's broken bones. It works every time.</w:t>
      </w:r>
    </w:p>
    <w:p w14:paraId="60294165" w14:textId="77777777" w:rsidR="0009419F" w:rsidRPr="0009419F" w:rsidRDefault="0009419F" w:rsidP="0009419F">
      <w:pPr>
        <w:spacing w:line="480" w:lineRule="auto"/>
        <w:rPr>
          <w:rFonts w:ascii="Times New Roman" w:hAnsi="Times New Roman" w:cs="Times New Roman"/>
        </w:rPr>
      </w:pPr>
      <w:r w:rsidRPr="0009419F">
        <w:rPr>
          <w:rFonts w:ascii="Times New Roman" w:hAnsi="Times New Roman" w:cs="Times New Roman"/>
        </w:rPr>
        <w:tab/>
        <w:t>A couple of weeks later, the newspaper writer heard about his amazing power and interviewed him. He explains the whole story and how it all started from him crashing off of a jump. </w:t>
      </w:r>
    </w:p>
    <w:p w14:paraId="7420A34C" w14:textId="77777777" w:rsidR="001215C2" w:rsidRPr="0009419F" w:rsidRDefault="001215C2" w:rsidP="0009419F">
      <w:pPr>
        <w:spacing w:line="480" w:lineRule="auto"/>
        <w:rPr>
          <w:rFonts w:ascii="Times New Roman" w:hAnsi="Times New Roman" w:cs="Times New Roman"/>
        </w:rPr>
      </w:pPr>
    </w:p>
    <w:sectPr w:rsidR="001215C2" w:rsidRPr="0009419F" w:rsidSect="009807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D56B" w14:textId="77777777" w:rsidR="0020223E" w:rsidRDefault="0020223E" w:rsidP="00980733">
      <w:pPr>
        <w:spacing w:after="0" w:line="240" w:lineRule="auto"/>
      </w:pPr>
      <w:r>
        <w:separator/>
      </w:r>
    </w:p>
  </w:endnote>
  <w:endnote w:type="continuationSeparator" w:id="0">
    <w:p w14:paraId="0AE27216" w14:textId="77777777" w:rsidR="0020223E" w:rsidRDefault="0020223E" w:rsidP="0098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5015" w14:textId="77777777" w:rsidR="0020223E" w:rsidRDefault="0020223E" w:rsidP="00980733">
      <w:pPr>
        <w:spacing w:after="0" w:line="240" w:lineRule="auto"/>
      </w:pPr>
      <w:r>
        <w:separator/>
      </w:r>
    </w:p>
  </w:footnote>
  <w:footnote w:type="continuationSeparator" w:id="0">
    <w:p w14:paraId="545DDCC6" w14:textId="77777777" w:rsidR="0020223E" w:rsidRDefault="0020223E" w:rsidP="00980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9F"/>
    <w:rsid w:val="00051423"/>
    <w:rsid w:val="0009419F"/>
    <w:rsid w:val="00096B7C"/>
    <w:rsid w:val="001215C2"/>
    <w:rsid w:val="0020223E"/>
    <w:rsid w:val="00980733"/>
    <w:rsid w:val="00E35691"/>
    <w:rsid w:val="00EB5925"/>
    <w:rsid w:val="00FB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EEF92"/>
  <w15:chartTrackingRefBased/>
  <w15:docId w15:val="{887B5BAC-C67E-41BB-9853-938CE89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9F"/>
    <w:rPr>
      <w:rFonts w:eastAsiaTheme="majorEastAsia" w:cstheme="majorBidi"/>
      <w:color w:val="272727" w:themeColor="text1" w:themeTint="D8"/>
    </w:rPr>
  </w:style>
  <w:style w:type="paragraph" w:styleId="Title">
    <w:name w:val="Title"/>
    <w:basedOn w:val="Normal"/>
    <w:next w:val="Normal"/>
    <w:link w:val="TitleChar"/>
    <w:uiPriority w:val="10"/>
    <w:qFormat/>
    <w:rsid w:val="00094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9F"/>
    <w:pPr>
      <w:spacing w:before="160"/>
      <w:jc w:val="center"/>
    </w:pPr>
    <w:rPr>
      <w:i/>
      <w:iCs/>
      <w:color w:val="404040" w:themeColor="text1" w:themeTint="BF"/>
    </w:rPr>
  </w:style>
  <w:style w:type="character" w:customStyle="1" w:styleId="QuoteChar">
    <w:name w:val="Quote Char"/>
    <w:basedOn w:val="DefaultParagraphFont"/>
    <w:link w:val="Quote"/>
    <w:uiPriority w:val="29"/>
    <w:rsid w:val="0009419F"/>
    <w:rPr>
      <w:i/>
      <w:iCs/>
      <w:color w:val="404040" w:themeColor="text1" w:themeTint="BF"/>
    </w:rPr>
  </w:style>
  <w:style w:type="paragraph" w:styleId="ListParagraph">
    <w:name w:val="List Paragraph"/>
    <w:basedOn w:val="Normal"/>
    <w:uiPriority w:val="34"/>
    <w:qFormat/>
    <w:rsid w:val="0009419F"/>
    <w:pPr>
      <w:ind w:left="720"/>
      <w:contextualSpacing/>
    </w:pPr>
  </w:style>
  <w:style w:type="character" w:styleId="IntenseEmphasis">
    <w:name w:val="Intense Emphasis"/>
    <w:basedOn w:val="DefaultParagraphFont"/>
    <w:uiPriority w:val="21"/>
    <w:qFormat/>
    <w:rsid w:val="0009419F"/>
    <w:rPr>
      <w:i/>
      <w:iCs/>
      <w:color w:val="0F4761" w:themeColor="accent1" w:themeShade="BF"/>
    </w:rPr>
  </w:style>
  <w:style w:type="paragraph" w:styleId="IntenseQuote">
    <w:name w:val="Intense Quote"/>
    <w:basedOn w:val="Normal"/>
    <w:next w:val="Normal"/>
    <w:link w:val="IntenseQuoteChar"/>
    <w:uiPriority w:val="30"/>
    <w:qFormat/>
    <w:rsid w:val="00094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9F"/>
    <w:rPr>
      <w:i/>
      <w:iCs/>
      <w:color w:val="0F4761" w:themeColor="accent1" w:themeShade="BF"/>
    </w:rPr>
  </w:style>
  <w:style w:type="character" w:styleId="IntenseReference">
    <w:name w:val="Intense Reference"/>
    <w:basedOn w:val="DefaultParagraphFont"/>
    <w:uiPriority w:val="32"/>
    <w:qFormat/>
    <w:rsid w:val="0009419F"/>
    <w:rPr>
      <w:b/>
      <w:bCs/>
      <w:smallCaps/>
      <w:color w:val="0F4761" w:themeColor="accent1" w:themeShade="BF"/>
      <w:spacing w:val="5"/>
    </w:rPr>
  </w:style>
  <w:style w:type="character" w:styleId="Hyperlink">
    <w:name w:val="Hyperlink"/>
    <w:basedOn w:val="DefaultParagraphFont"/>
    <w:uiPriority w:val="99"/>
    <w:unhideWhenUsed/>
    <w:rsid w:val="0009419F"/>
    <w:rPr>
      <w:color w:val="467886" w:themeColor="hyperlink"/>
      <w:u w:val="single"/>
    </w:rPr>
  </w:style>
  <w:style w:type="character" w:styleId="UnresolvedMention">
    <w:name w:val="Unresolved Mention"/>
    <w:basedOn w:val="DefaultParagraphFont"/>
    <w:uiPriority w:val="99"/>
    <w:semiHidden/>
    <w:unhideWhenUsed/>
    <w:rsid w:val="0009419F"/>
    <w:rPr>
      <w:color w:val="605E5C"/>
      <w:shd w:val="clear" w:color="auto" w:fill="E1DFDD"/>
    </w:rPr>
  </w:style>
  <w:style w:type="paragraph" w:styleId="Header">
    <w:name w:val="header"/>
    <w:basedOn w:val="Normal"/>
    <w:link w:val="HeaderChar"/>
    <w:uiPriority w:val="99"/>
    <w:unhideWhenUsed/>
    <w:rsid w:val="00980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33"/>
  </w:style>
  <w:style w:type="paragraph" w:styleId="Footer">
    <w:name w:val="footer"/>
    <w:basedOn w:val="Normal"/>
    <w:link w:val="FooterChar"/>
    <w:uiPriority w:val="99"/>
    <w:unhideWhenUsed/>
    <w:rsid w:val="00980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08891">
      <w:bodyDiv w:val="1"/>
      <w:marLeft w:val="0"/>
      <w:marRight w:val="0"/>
      <w:marTop w:val="0"/>
      <w:marBottom w:val="0"/>
      <w:divBdr>
        <w:top w:val="none" w:sz="0" w:space="0" w:color="auto"/>
        <w:left w:val="none" w:sz="0" w:space="0" w:color="auto"/>
        <w:bottom w:val="none" w:sz="0" w:space="0" w:color="auto"/>
        <w:right w:val="none" w:sz="0" w:space="0" w:color="auto"/>
      </w:divBdr>
    </w:div>
    <w:div w:id="18556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3105</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Talbot</dc:creator>
  <cp:keywords/>
  <dc:description/>
  <cp:lastModifiedBy>Cam Torrens</cp:lastModifiedBy>
  <cp:revision>2</cp:revision>
  <dcterms:created xsi:type="dcterms:W3CDTF">2025-03-11T14:51:00Z</dcterms:created>
  <dcterms:modified xsi:type="dcterms:W3CDTF">2025-03-11T14:51:00Z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ebef776dfc94a78ae5b100c4775a638a946cc4936bb9323a6b66a332080e0655</vt:lpwstr>
  </property>
</Properties>
</file>